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1F6" w:rsidRDefault="00F171F6" w:rsidP="00F171F6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UWAGA RODZICE!</w:t>
      </w:r>
    </w:p>
    <w:p w:rsidR="00F171F6" w:rsidRDefault="00F171F6" w:rsidP="00F171F6">
      <w:pPr>
        <w:jc w:val="center"/>
        <w:rPr>
          <w:sz w:val="56"/>
          <w:szCs w:val="56"/>
        </w:rPr>
      </w:pPr>
      <w:r>
        <w:rPr>
          <w:sz w:val="56"/>
          <w:szCs w:val="56"/>
        </w:rPr>
        <w:t>W tym roku w naszej szkole</w:t>
      </w:r>
    </w:p>
    <w:p w:rsidR="00F171F6" w:rsidRDefault="00F171F6" w:rsidP="00F171F6">
      <w:pPr>
        <w:jc w:val="center"/>
        <w:rPr>
          <w:sz w:val="56"/>
          <w:szCs w:val="56"/>
        </w:rPr>
      </w:pPr>
      <w:r>
        <w:rPr>
          <w:sz w:val="56"/>
          <w:szCs w:val="56"/>
        </w:rPr>
        <w:t>organizujemy</w:t>
      </w:r>
    </w:p>
    <w:p w:rsidR="00F171F6" w:rsidRDefault="00F171F6" w:rsidP="00F171F6">
      <w:pPr>
        <w:jc w:val="center"/>
        <w:rPr>
          <w:sz w:val="72"/>
        </w:rPr>
      </w:pPr>
      <w:r>
        <w:rPr>
          <w:color w:val="FF0000"/>
          <w:sz w:val="48"/>
          <w:szCs w:val="48"/>
          <w:u w:val="single"/>
        </w:rPr>
        <w:t>PÓŁKOLONIĘ LETNIĄ</w:t>
      </w:r>
      <w:r>
        <w:rPr>
          <w:sz w:val="72"/>
        </w:rPr>
        <w:t xml:space="preserve"> </w:t>
      </w:r>
    </w:p>
    <w:p w:rsidR="00F171F6" w:rsidRDefault="007F09AB" w:rsidP="00F171F6">
      <w:pPr>
        <w:pStyle w:val="Tekstpodstawowy"/>
        <w:ind w:firstLine="708"/>
        <w:jc w:val="center"/>
      </w:pPr>
      <w:r>
        <w:t>w terminie 24.07.2023 – 04.08.2023</w:t>
      </w:r>
      <w:r w:rsidR="00F171F6">
        <w:t xml:space="preserve"> r. </w:t>
      </w:r>
    </w:p>
    <w:p w:rsidR="00F171F6" w:rsidRDefault="00F171F6" w:rsidP="00F171F6">
      <w:pPr>
        <w:pStyle w:val="Tekstpodstawowy"/>
        <w:ind w:firstLine="708"/>
        <w:jc w:val="center"/>
      </w:pPr>
    </w:p>
    <w:p w:rsidR="00F171F6" w:rsidRDefault="00F171F6" w:rsidP="00F171F6">
      <w:pPr>
        <w:pStyle w:val="Tekstpodstawowy"/>
        <w:ind w:firstLine="708"/>
        <w:jc w:val="center"/>
      </w:pPr>
      <w:r>
        <w:rPr>
          <w:noProof/>
        </w:rPr>
        <w:drawing>
          <wp:inline distT="0" distB="0" distL="0" distR="0">
            <wp:extent cx="2114550" cy="1400175"/>
            <wp:effectExtent l="0" t="0" r="0" b="0"/>
            <wp:docPr id="1" name="Obraz 1" descr="Knurów: WAKACJE Z LWSM | IKNW - iKnuró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nurów: WAKACJE Z LWSM | IKNW - iKnurów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1F6" w:rsidRDefault="007F09AB" w:rsidP="00F171F6">
      <w:pPr>
        <w:pStyle w:val="Tekstpodstawowy"/>
        <w:jc w:val="center"/>
        <w:rPr>
          <w:color w:val="FF0000"/>
          <w:sz w:val="56"/>
          <w:u w:val="single"/>
        </w:rPr>
      </w:pPr>
      <w:r>
        <w:rPr>
          <w:color w:val="FF0000"/>
          <w:sz w:val="56"/>
          <w:u w:val="single"/>
        </w:rPr>
        <w:t>Od dnia 29.05.2023</w:t>
      </w:r>
      <w:r w:rsidR="00F171F6">
        <w:rPr>
          <w:color w:val="FF0000"/>
          <w:sz w:val="56"/>
          <w:u w:val="single"/>
        </w:rPr>
        <w:t xml:space="preserve"> r. od godz. 8.00. </w:t>
      </w:r>
    </w:p>
    <w:p w:rsidR="00F171F6" w:rsidRDefault="00F171F6" w:rsidP="00F171F6">
      <w:pPr>
        <w:pStyle w:val="Tekstpodstawowy"/>
        <w:jc w:val="center"/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>w gabinecie kierownika świetlicy wydawane będą karty kwalifikacyjne uczestnika wypoczynku</w:t>
      </w:r>
    </w:p>
    <w:p w:rsidR="00F171F6" w:rsidRDefault="00F171F6" w:rsidP="00F171F6">
      <w:pPr>
        <w:pStyle w:val="Tekstpodstawowy"/>
        <w:rPr>
          <w:sz w:val="36"/>
        </w:rPr>
      </w:pPr>
    </w:p>
    <w:p w:rsidR="007F09AB" w:rsidRPr="007F09AB" w:rsidRDefault="00F171F6" w:rsidP="00F171F6">
      <w:pPr>
        <w:pStyle w:val="Tekstpodstawowy"/>
        <w:numPr>
          <w:ilvl w:val="0"/>
          <w:numId w:val="1"/>
        </w:numPr>
        <w:rPr>
          <w:sz w:val="32"/>
          <w:szCs w:val="32"/>
        </w:rPr>
      </w:pPr>
      <w:r w:rsidRPr="007F09AB">
        <w:rPr>
          <w:sz w:val="36"/>
          <w:szCs w:val="36"/>
        </w:rPr>
        <w:t>Na wypoczynek pr</w:t>
      </w:r>
      <w:r w:rsidR="007F09AB">
        <w:rPr>
          <w:sz w:val="36"/>
          <w:szCs w:val="36"/>
        </w:rPr>
        <w:t>zyjmowane będą dzieci ze szkół elbląskich uczących się w klasach od I – VI.</w:t>
      </w:r>
    </w:p>
    <w:p w:rsidR="00F171F6" w:rsidRDefault="00F171F6" w:rsidP="00F171F6">
      <w:pPr>
        <w:pStyle w:val="Tekstpodstawowy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Niezbędny będzie PESEL dziecka;</w:t>
      </w:r>
    </w:p>
    <w:p w:rsidR="00F171F6" w:rsidRDefault="00F171F6" w:rsidP="00F171F6">
      <w:pPr>
        <w:pStyle w:val="Tekstpodstawowy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Odpłatność: </w:t>
      </w:r>
      <w:r w:rsidR="007F09AB">
        <w:rPr>
          <w:b/>
          <w:sz w:val="32"/>
          <w:szCs w:val="32"/>
        </w:rPr>
        <w:t>66</w:t>
      </w:r>
      <w:r>
        <w:rPr>
          <w:b/>
          <w:sz w:val="32"/>
          <w:szCs w:val="32"/>
        </w:rPr>
        <w:t>0 zł</w:t>
      </w:r>
      <w:r w:rsidR="007F09AB">
        <w:rPr>
          <w:sz w:val="32"/>
          <w:szCs w:val="32"/>
        </w:rPr>
        <w:t xml:space="preserve"> (160 zł wyżywienie + 5</w:t>
      </w:r>
      <w:r w:rsidR="0015098D">
        <w:rPr>
          <w:sz w:val="32"/>
          <w:szCs w:val="32"/>
        </w:rPr>
        <w:t>00</w:t>
      </w:r>
      <w:r>
        <w:rPr>
          <w:sz w:val="32"/>
          <w:szCs w:val="32"/>
        </w:rPr>
        <w:t xml:space="preserve"> zł </w:t>
      </w:r>
      <w:r w:rsidR="007F09AB">
        <w:rPr>
          <w:sz w:val="32"/>
          <w:szCs w:val="32"/>
        </w:rPr>
        <w:t>dopłata do organizacji</w:t>
      </w:r>
      <w:r>
        <w:rPr>
          <w:sz w:val="32"/>
          <w:szCs w:val="32"/>
        </w:rPr>
        <w:t xml:space="preserve"> półkolonii);</w:t>
      </w:r>
    </w:p>
    <w:p w:rsidR="00F171F6" w:rsidRDefault="00F171F6" w:rsidP="00F171F6">
      <w:pPr>
        <w:pStyle w:val="Tekstpodstawowy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Rodziny posiadające </w:t>
      </w:r>
      <w:r w:rsidR="001F404E" w:rsidRPr="001F404E">
        <w:rPr>
          <w:b/>
          <w:sz w:val="32"/>
          <w:szCs w:val="32"/>
        </w:rPr>
        <w:t>KARTĘ DUŻEJ RODZINY</w:t>
      </w:r>
      <w:r w:rsidR="001F404E">
        <w:rPr>
          <w:sz w:val="32"/>
          <w:szCs w:val="32"/>
        </w:rPr>
        <w:t xml:space="preserve"> </w:t>
      </w:r>
      <w:r w:rsidR="007F09AB">
        <w:rPr>
          <w:sz w:val="32"/>
          <w:szCs w:val="32"/>
        </w:rPr>
        <w:t xml:space="preserve">(KARTA ELBLĄSKA) płacą </w:t>
      </w:r>
      <w:r w:rsidR="007F09AB" w:rsidRPr="007F09AB">
        <w:rPr>
          <w:b/>
          <w:sz w:val="32"/>
          <w:szCs w:val="32"/>
        </w:rPr>
        <w:t>528 zł</w:t>
      </w:r>
      <w:r w:rsidR="007F09AB">
        <w:rPr>
          <w:sz w:val="32"/>
          <w:szCs w:val="32"/>
        </w:rPr>
        <w:t xml:space="preserve"> (160 zł za wyżywienie oraz 368</w:t>
      </w:r>
      <w:r>
        <w:rPr>
          <w:sz w:val="32"/>
          <w:szCs w:val="32"/>
        </w:rPr>
        <w:t xml:space="preserve"> zł –dopłata do organizacji półkolonii). Kartę należy posiadać podczas zapisu dziecka na półkolonie;</w:t>
      </w:r>
    </w:p>
    <w:p w:rsidR="00C624BA" w:rsidRPr="00C624BA" w:rsidRDefault="00C624BA" w:rsidP="00C624BA">
      <w:pPr>
        <w:pStyle w:val="Tekstpodstawowy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Wpłat dokonujemy w ciągu 3 dni (licząc od dnia pobrania karty) na podane podczas zapisu konto. W przypadku braku  wpłaty </w:t>
      </w:r>
      <w:bookmarkStart w:id="0" w:name="_GoBack"/>
      <w:bookmarkEnd w:id="0"/>
      <w:r>
        <w:rPr>
          <w:sz w:val="32"/>
          <w:szCs w:val="32"/>
        </w:rPr>
        <w:t>karta zostaje anulowana;</w:t>
      </w:r>
    </w:p>
    <w:p w:rsidR="00F171F6" w:rsidRDefault="00F171F6" w:rsidP="00F171F6">
      <w:pPr>
        <w:pStyle w:val="Tekstpodstawowy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</w:t>
      </w:r>
      <w:r w:rsidR="0067109C">
        <w:rPr>
          <w:sz w:val="32"/>
          <w:szCs w:val="32"/>
        </w:rPr>
        <w:t>dziny korzystające z pomocy ECUS</w:t>
      </w:r>
      <w:r>
        <w:rPr>
          <w:sz w:val="32"/>
          <w:szCs w:val="32"/>
        </w:rPr>
        <w:t xml:space="preserve"> zgłaszają się do swoich rejonowych ośrodków pomocy;</w:t>
      </w:r>
    </w:p>
    <w:p w:rsidR="00A35CBA" w:rsidRPr="00F171F6" w:rsidRDefault="00F171F6" w:rsidP="00F171F6">
      <w:pPr>
        <w:pStyle w:val="Tekstpodstawowy"/>
        <w:numPr>
          <w:ilvl w:val="0"/>
          <w:numId w:val="1"/>
        </w:numPr>
        <w:rPr>
          <w:sz w:val="36"/>
        </w:rPr>
      </w:pPr>
      <w:r>
        <w:rPr>
          <w:sz w:val="32"/>
          <w:szCs w:val="32"/>
        </w:rPr>
        <w:t>Rodzice/opiekunowie mogą zapisać swoje dziecko tylko do jednej placówki organizującej wypoczynek.</w:t>
      </w:r>
    </w:p>
    <w:sectPr w:rsidR="00A35CBA" w:rsidRPr="00F1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A7D66"/>
    <w:multiLevelType w:val="hybridMultilevel"/>
    <w:tmpl w:val="2ABE17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F6"/>
    <w:rsid w:val="0015098D"/>
    <w:rsid w:val="001F404E"/>
    <w:rsid w:val="00644B90"/>
    <w:rsid w:val="0067109C"/>
    <w:rsid w:val="007F09AB"/>
    <w:rsid w:val="00A35CBA"/>
    <w:rsid w:val="00C5147F"/>
    <w:rsid w:val="00C624BA"/>
    <w:rsid w:val="00F171F6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C0526-5FF9-430E-AFC7-695CC736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171F6"/>
    <w:pPr>
      <w:jc w:val="both"/>
    </w:pPr>
    <w:rPr>
      <w:sz w:val="52"/>
    </w:rPr>
  </w:style>
  <w:style w:type="character" w:customStyle="1" w:styleId="TekstpodstawowyZnak">
    <w:name w:val="Tekst podstawowy Znak"/>
    <w:basedOn w:val="Domylnaczcionkaakapitu"/>
    <w:link w:val="Tekstpodstawowy"/>
    <w:rsid w:val="00F171F6"/>
    <w:rPr>
      <w:rFonts w:ascii="Times New Roman" w:eastAsia="Times New Roman" w:hAnsi="Times New Roman" w:cs="Times New Roman"/>
      <w:sz w:val="5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9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9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Witucka</dc:creator>
  <cp:keywords/>
  <dc:description/>
  <cp:lastModifiedBy>Wiesia Witucka</cp:lastModifiedBy>
  <cp:revision>8</cp:revision>
  <cp:lastPrinted>2023-05-08T09:49:00Z</cp:lastPrinted>
  <dcterms:created xsi:type="dcterms:W3CDTF">2022-05-12T08:49:00Z</dcterms:created>
  <dcterms:modified xsi:type="dcterms:W3CDTF">2023-05-09T07:08:00Z</dcterms:modified>
</cp:coreProperties>
</file>